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9F7F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 do SWZ</w:t>
      </w:r>
    </w:p>
    <w:p w14:paraId="3BD288A7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16D14D62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769257F4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745240C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6284DCAA" w14:textId="13861044" w:rsidR="008509C8" w:rsidRPr="0025782A" w:rsidRDefault="00500EB5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E124CB6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3F15AB9F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Wykonawca/ Wykonawca wspólnie ubiegający się o udzielenie zamówienia:</w:t>
      </w:r>
    </w:p>
    <w:p w14:paraId="3D65D3DF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067DD514" w14:textId="6C7ECC89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2464032F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2BDAEE47" w14:textId="57798C7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8F3E938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1046D181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07DFF24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355E019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726F73AA" w14:textId="6D0DD03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38B525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87F1DAD" w14:textId="45F905C0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5FA22341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A2F514C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44EC4E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</w:p>
    <w:p w14:paraId="4CE481CC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składane na podstawie art. 125 ust. 1 ustawy z dnia 11 września 2019 r. 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75544B91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3DE3FF6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06DA7116" w14:textId="67B26F3D" w:rsidR="00D32C5E" w:rsidRPr="00D32C5E" w:rsidRDefault="008509C8" w:rsidP="00D32C5E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D32C5E" w:rsidRPr="00D32C5E">
        <w:rPr>
          <w:rFonts w:ascii="Times New Roman" w:hAnsi="Times New Roman" w:cs="Times New Roman"/>
          <w:b/>
          <w:i/>
          <w:iCs/>
        </w:rPr>
        <w:t>„Zakup autobusów o napędzie elektrycznym wraz z budową niezbędnej infrastruktury oraz samochodów elektrycznych do nadzoru nad funkcjonowaniem komunikacji publicznej - zakup samochodów elektrycznych ”</w:t>
      </w:r>
    </w:p>
    <w:p w14:paraId="09A17DE5" w14:textId="05310EF2" w:rsidR="008509C8" w:rsidRPr="008509C8" w:rsidRDefault="008509C8" w:rsidP="00D32C5E">
      <w:pPr>
        <w:shd w:val="clear" w:color="auto" w:fill="BFBFBF"/>
        <w:spacing w:line="252" w:lineRule="auto"/>
        <w:jc w:val="center"/>
        <w:rPr>
          <w:rFonts w:ascii="Times New Roman" w:hAnsi="Times New Roman" w:cs="Times New Roman"/>
        </w:rPr>
      </w:pPr>
    </w:p>
    <w:p w14:paraId="136767FA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010C94A0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1-6 i art. 109 ust. 1 pkt 1 i 4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>.</w:t>
      </w:r>
    </w:p>
    <w:p w14:paraId="5AAE7772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</w:t>
      </w:r>
      <w:r w:rsidRPr="00513B50">
        <w:rPr>
          <w:rFonts w:ascii="Times New Roman" w:hAnsi="Times New Roman" w:cs="Times New Roman"/>
          <w:sz w:val="24"/>
          <w:szCs w:val="24"/>
        </w:rPr>
        <w:t xml:space="preserve">podstawie </w:t>
      </w:r>
      <w:r w:rsid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…….. ustawy </w:t>
      </w:r>
      <w:proofErr w:type="spellStart"/>
      <w:r w:rsidRP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Pzp</w:t>
      </w:r>
      <w:proofErr w:type="spellEnd"/>
      <w:r w:rsidRPr="00513B50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513B50">
        <w:rPr>
          <w:rFonts w:ascii="Times New Roman" w:hAnsi="Times New Roman" w:cs="Times New Roman"/>
          <w:sz w:val="24"/>
          <w:szCs w:val="24"/>
        </w:rPr>
        <w:t>art.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108 ust</w:t>
      </w:r>
      <w:r w:rsidR="00513B50">
        <w:rPr>
          <w:rFonts w:ascii="Times New Roman" w:hAnsi="Times New Roman" w:cs="Times New Roman"/>
          <w:sz w:val="24"/>
          <w:szCs w:val="24"/>
        </w:rPr>
        <w:t>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 pkt 1,</w:t>
      </w:r>
      <w:r w:rsidR="00513B50">
        <w:rPr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2 i 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5 </w:t>
      </w:r>
      <w:r w:rsidR="00513B50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513B50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513B50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513B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13B50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</w:p>
    <w:p w14:paraId="77EE1E11" w14:textId="54D47D7E" w:rsidR="00DB2D89" w:rsidRPr="00F72C4B" w:rsidRDefault="008509C8" w:rsidP="00F72C4B">
      <w:pPr>
        <w:pStyle w:val="Teksttreci40"/>
        <w:shd w:val="clear" w:color="auto" w:fill="auto"/>
        <w:spacing w:before="0" w:after="0" w:line="252" w:lineRule="auto"/>
        <w:ind w:left="284" w:right="13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13B50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3BFFA3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35CAEB7A" w14:textId="05045DB4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4B88A4D" w14:textId="138B68AF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A32B1BA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3136C30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1CE5F071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3C45D84C" w14:textId="77777777" w:rsidR="008509C8" w:rsidRDefault="008509C8" w:rsidP="000871CB">
      <w:pPr>
        <w:pStyle w:val="Teksttreci0"/>
        <w:shd w:val="clear" w:color="auto" w:fill="auto"/>
        <w:spacing w:before="0" w:after="0" w:line="252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Ogłoszeniu o zamówieniu oraz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5E87ACC1" w14:textId="77777777" w:rsidR="001169EC" w:rsidRPr="008509C8" w:rsidRDefault="001169EC" w:rsidP="008509C8">
      <w:pPr>
        <w:pStyle w:val="Teksttreci0"/>
        <w:shd w:val="clear" w:color="auto" w:fill="auto"/>
        <w:spacing w:before="0" w:after="0" w:line="252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5FB5D74" w14:textId="77777777" w:rsidR="008509C8" w:rsidRPr="001169EC" w:rsidRDefault="008509C8" w:rsidP="00054E4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bookmarkStart w:id="1" w:name="bookmark1"/>
      <w:r w:rsidRPr="001169EC">
        <w:rPr>
          <w:rFonts w:ascii="Times New Roman" w:hAnsi="Times New Roman" w:cs="Times New Roman"/>
          <w:b/>
          <w:bCs/>
        </w:rPr>
        <w:t>INFORMACJA W ZWIĄZKU Z POLEGANIEM NA ZASOBACH INNYCH PODMIOTÓW*</w:t>
      </w:r>
      <w:bookmarkEnd w:id="1"/>
      <w:r w:rsidRPr="001169EC">
        <w:rPr>
          <w:rFonts w:ascii="Times New Roman" w:hAnsi="Times New Roman" w:cs="Times New Roman"/>
          <w:b/>
          <w:bCs/>
        </w:rPr>
        <w:t>*</w:t>
      </w:r>
    </w:p>
    <w:p w14:paraId="673CEFD9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Zamówienia, polegam na zasobach następującego/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 xml:space="preserve"> podmiotu/ów:</w:t>
      </w:r>
    </w:p>
    <w:p w14:paraId="27CA4754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………………………………………………………………….…. w następującym zakresie: 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r w:rsidRPr="008509C8">
        <w:rPr>
          <w:rFonts w:ascii="Times New Roman" w:hAnsi="Times New Roman" w:cs="Times New Roman"/>
          <w:sz w:val="24"/>
          <w:szCs w:val="24"/>
        </w:rPr>
        <w:t>…</w:t>
      </w:r>
    </w:p>
    <w:p w14:paraId="161F1FC9" w14:textId="77777777" w:rsidR="008509C8" w:rsidRPr="000871CB" w:rsidRDefault="008509C8" w:rsidP="005647B6">
      <w:pPr>
        <w:pStyle w:val="Teksttreci50"/>
        <w:shd w:val="clear" w:color="auto" w:fill="auto"/>
        <w:spacing w:before="0" w:after="0" w:line="25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71CB">
        <w:rPr>
          <w:rFonts w:ascii="Times New Roman" w:hAnsi="Times New Roman" w:cs="Times New Roman"/>
          <w:sz w:val="20"/>
          <w:szCs w:val="20"/>
        </w:rPr>
        <w:t xml:space="preserve">(wskazać podmiot i określić odpowiedni zakres dla wskazanego podmiotu, w przypadku zaznaczenia,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 xml:space="preserve">iż Wykonawca polega na zasobach innego podmiotu w celu wykazania </w:t>
      </w:r>
      <w:r w:rsidRPr="000871CB">
        <w:rPr>
          <w:rStyle w:val="Teksttreci5BookAntiqua8pt"/>
          <w:rFonts w:ascii="Times New Roman" w:hAnsi="Times New Roman" w:cs="Times New Roman"/>
          <w:sz w:val="20"/>
          <w:szCs w:val="20"/>
        </w:rPr>
        <w:t xml:space="preserve">spełniania </w:t>
      </w:r>
      <w:r w:rsidRPr="000871CB">
        <w:rPr>
          <w:rFonts w:ascii="Times New Roman" w:hAnsi="Times New Roman" w:cs="Times New Roman"/>
          <w:sz w:val="20"/>
          <w:szCs w:val="20"/>
        </w:rPr>
        <w:t xml:space="preserve">warunków udziału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>w postępowaniu).</w:t>
      </w:r>
      <w:bookmarkStart w:id="2" w:name="bookmark2"/>
    </w:p>
    <w:p w14:paraId="43131353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4DD91E8F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2"/>
    </w:p>
    <w:p w14:paraId="1D7631C3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54E46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A5FC93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B68EA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18C8B4B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C88D2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3DC8B0E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306BE583" w14:textId="77777777" w:rsidTr="00BB64C3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ECF692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0211E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87593C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71B1F58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3243E03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650F71DB" w14:textId="77777777" w:rsidTr="00BB64C3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3650A61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EFF74A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929FC89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AC9E884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4EE9D42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7B7C27CA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1C8FD9F8" w14:textId="77777777" w:rsidR="000871CB" w:rsidRPr="00790CB7" w:rsidRDefault="000871CB" w:rsidP="000871CB">
      <w:pPr>
        <w:spacing w:line="252" w:lineRule="auto"/>
        <w:ind w:left="40"/>
        <w:jc w:val="both"/>
        <w:rPr>
          <w:rFonts w:eastAsia="Palatino Linotype"/>
        </w:rPr>
      </w:pPr>
    </w:p>
    <w:p w14:paraId="55A9B8CA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B22F1F9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6A9E06F" w14:textId="77777777" w:rsidR="008509C8" w:rsidRPr="00054E46" w:rsidRDefault="008509C8" w:rsidP="005647B6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2E13C948" w14:textId="77777777" w:rsidR="008509C8" w:rsidRPr="00054E46" w:rsidRDefault="008509C8" w:rsidP="005647B6">
      <w:pPr>
        <w:pStyle w:val="Teksttreci60"/>
        <w:shd w:val="clear" w:color="auto" w:fill="auto"/>
        <w:spacing w:line="252" w:lineRule="auto"/>
        <w:ind w:left="454" w:hanging="454"/>
        <w:jc w:val="both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w przypadku polegania na zdolnościach lub sytuacji innych podmiotów Wykonawca zobowiązany jest udowodnić Zamawiającemu, że realizując zamówienie, będzie dysponował niezbędnymi zasobami tych podmiotów.</w:t>
      </w:r>
    </w:p>
    <w:p w14:paraId="481DA985" w14:textId="77777777" w:rsidR="008509C8" w:rsidRDefault="008509C8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4FD2F67" w14:textId="77777777" w:rsidR="00054E46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0106552" w14:textId="77777777" w:rsidR="00054E46" w:rsidRPr="008509C8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00BF200" w14:textId="77777777" w:rsidR="00DC01CA" w:rsidRPr="00DB2D89" w:rsidRDefault="008509C8" w:rsidP="005647B6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</w:rPr>
      </w:pPr>
      <w:r w:rsidRPr="00DB2D89">
        <w:rPr>
          <w:rFonts w:ascii="Times New Roman" w:hAnsi="Times New Roman" w:cs="Times New Roman"/>
          <w:b/>
          <w:bCs/>
        </w:rPr>
        <w:t xml:space="preserve">Powyższe oświadczenie składane jest pod rygorem odpowiedzialności karnej za fałszywe zeznania - zgodnie z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233 §1 Kodeksu Karnego oraz pod rygorem odpowiedzialności za poświadczenie nieprawdy w dokumentach w celu uzyskania zamówienia publicznego </w:t>
      </w:r>
      <w:r w:rsidR="00513B50" w:rsidRPr="00DB2D89">
        <w:rPr>
          <w:rFonts w:ascii="Times New Roman" w:hAnsi="Times New Roman" w:cs="Times New Roman"/>
          <w:b/>
          <w:bCs/>
        </w:rPr>
        <w:t>–</w:t>
      </w:r>
      <w:r w:rsidRPr="00DB2D89">
        <w:rPr>
          <w:rFonts w:ascii="Times New Roman" w:hAnsi="Times New Roman" w:cs="Times New Roman"/>
          <w:b/>
          <w:bCs/>
        </w:rPr>
        <w:t xml:space="preserve">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297 §1 Kodeksu Karnego.</w:t>
      </w:r>
    </w:p>
    <w:sectPr w:rsidR="00DC01CA" w:rsidRPr="00DB2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751E" w14:textId="77777777" w:rsidR="00DA38F5" w:rsidRDefault="00DA38F5" w:rsidP="008509C8">
      <w:r>
        <w:separator/>
      </w:r>
    </w:p>
  </w:endnote>
  <w:endnote w:type="continuationSeparator" w:id="0">
    <w:p w14:paraId="6A2378D0" w14:textId="77777777" w:rsidR="00DA38F5" w:rsidRDefault="00DA38F5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EEF3" w14:textId="77777777" w:rsidR="00DA38F5" w:rsidRDefault="00DA38F5" w:rsidP="008509C8">
      <w:r>
        <w:separator/>
      </w:r>
    </w:p>
  </w:footnote>
  <w:footnote w:type="continuationSeparator" w:id="0">
    <w:p w14:paraId="68BFC9BD" w14:textId="77777777" w:rsidR="00DA38F5" w:rsidRDefault="00DA38F5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EB1B" w14:textId="78BE7876" w:rsidR="008509C8" w:rsidRDefault="00D32C5E" w:rsidP="00D32C5E">
    <w:pPr>
      <w:pStyle w:val="Nagwek"/>
    </w:pPr>
    <w:r w:rsidRPr="00CF5023">
      <w:rPr>
        <w:noProof/>
        <w:sz w:val="28"/>
        <w:szCs w:val="28"/>
      </w:rPr>
      <w:drawing>
        <wp:inline distT="0" distB="0" distL="0" distR="0" wp14:anchorId="3E2046B2" wp14:editId="7744F001">
          <wp:extent cx="5759450" cy="822150"/>
          <wp:effectExtent l="0" t="0" r="0" b="0"/>
          <wp:docPr id="1013168493" name="Obraz 1013168493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FDCDC" w14:textId="418EF08D" w:rsidR="00D32C5E" w:rsidRPr="00D32C5E" w:rsidRDefault="00404370" w:rsidP="00D32C5E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1/2026</w:t>
    </w:r>
    <w:r w:rsidR="00D32C5E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3135">
    <w:abstractNumId w:val="1"/>
  </w:num>
  <w:num w:numId="2" w16cid:durableId="70860650">
    <w:abstractNumId w:val="2"/>
  </w:num>
  <w:num w:numId="3" w16cid:durableId="858398688">
    <w:abstractNumId w:val="0"/>
  </w:num>
  <w:num w:numId="4" w16cid:durableId="20150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5547E"/>
    <w:rsid w:val="000871CB"/>
    <w:rsid w:val="000D62D3"/>
    <w:rsid w:val="001169EC"/>
    <w:rsid w:val="001B1A12"/>
    <w:rsid w:val="001E4859"/>
    <w:rsid w:val="0025782A"/>
    <w:rsid w:val="0028375F"/>
    <w:rsid w:val="00285C48"/>
    <w:rsid w:val="002F5326"/>
    <w:rsid w:val="0031767A"/>
    <w:rsid w:val="003D7DAD"/>
    <w:rsid w:val="00404370"/>
    <w:rsid w:val="004B62EC"/>
    <w:rsid w:val="00500EB5"/>
    <w:rsid w:val="00513B50"/>
    <w:rsid w:val="00560CBF"/>
    <w:rsid w:val="005647B6"/>
    <w:rsid w:val="00571A7E"/>
    <w:rsid w:val="006D7D6D"/>
    <w:rsid w:val="008509C8"/>
    <w:rsid w:val="00A676D4"/>
    <w:rsid w:val="00AC33C2"/>
    <w:rsid w:val="00AF2FF3"/>
    <w:rsid w:val="00B1027F"/>
    <w:rsid w:val="00B76720"/>
    <w:rsid w:val="00BB64C3"/>
    <w:rsid w:val="00BF52AE"/>
    <w:rsid w:val="00C83018"/>
    <w:rsid w:val="00D32C5E"/>
    <w:rsid w:val="00D5280D"/>
    <w:rsid w:val="00DA38F5"/>
    <w:rsid w:val="00DB1670"/>
    <w:rsid w:val="00DB2D89"/>
    <w:rsid w:val="00DC01CA"/>
    <w:rsid w:val="00E75A01"/>
    <w:rsid w:val="00E92E26"/>
    <w:rsid w:val="00ED352F"/>
    <w:rsid w:val="00F26BFE"/>
    <w:rsid w:val="00F534B6"/>
    <w:rsid w:val="00F72C4B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94B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E9AA-D6DA-4B99-BECA-6BC0FDEB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24</cp:revision>
  <cp:lastPrinted>2026-01-26T08:42:00Z</cp:lastPrinted>
  <dcterms:created xsi:type="dcterms:W3CDTF">2022-10-28T07:51:00Z</dcterms:created>
  <dcterms:modified xsi:type="dcterms:W3CDTF">2026-01-26T08:42:00Z</dcterms:modified>
</cp:coreProperties>
</file>